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D9C" w14:textId="77777777" w:rsidR="0004099E" w:rsidRDefault="0004099E">
      <w:pPr>
        <w:pStyle w:val="Heading8"/>
        <w:rPr>
          <w:rFonts w:ascii="Arial" w:hAnsi="Arial" w:cs="Arial"/>
          <w:b w:val="0"/>
          <w:bCs/>
          <w:color w:val="000080"/>
          <w:sz w:val="16"/>
        </w:rPr>
      </w:pPr>
    </w:p>
    <w:p w14:paraId="32C24218" w14:textId="41547B39" w:rsidR="0004099E" w:rsidRPr="00711D37" w:rsidRDefault="006F79E2">
      <w:pPr>
        <w:pStyle w:val="Heading3"/>
        <w:rPr>
          <w:rFonts w:ascii="Times New Roman" w:hAnsi="Times New Roman"/>
          <w:sz w:val="4"/>
          <w:szCs w:val="4"/>
          <w:lang w:val="en-AU"/>
        </w:rPr>
      </w:pPr>
      <w:r w:rsidRPr="006F79E2">
        <w:rPr>
          <w:rFonts w:ascii="Arial" w:hAnsi="Arial" w:cs="Arial"/>
          <w:b/>
          <w:noProof/>
          <w:sz w:val="30"/>
          <w:szCs w:val="30"/>
          <w:lang w:val="en-US"/>
        </w:rPr>
        <w:drawing>
          <wp:anchor distT="0" distB="0" distL="114300" distR="114300" simplePos="0" relativeHeight="251663872" behindDoc="0" locked="0" layoutInCell="1" allowOverlap="1" wp14:anchorId="293692B8" wp14:editId="25A1439D">
            <wp:simplePos x="0" y="0"/>
            <wp:positionH relativeFrom="column">
              <wp:posOffset>5285946</wp:posOffset>
            </wp:positionH>
            <wp:positionV relativeFrom="page">
              <wp:posOffset>273050</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2A5F92">
        <w:trPr>
          <w:trHeight w:val="1837"/>
        </w:trPr>
        <w:tc>
          <w:tcPr>
            <w:tcW w:w="5000" w:type="pct"/>
            <w:gridSpan w:val="2"/>
            <w:shd w:val="clear" w:color="auto" w:fill="auto"/>
            <w:vAlign w:val="center"/>
          </w:tcPr>
          <w:p w14:paraId="616E63F0" w14:textId="5F2248EC" w:rsidR="002A5F92" w:rsidRPr="00E6760B" w:rsidRDefault="006F79E2" w:rsidP="00330BE6">
            <w:pPr>
              <w:spacing w:before="40" w:after="20"/>
              <w:ind w:left="-108" w:right="-36"/>
              <w:rPr>
                <w:rFonts w:ascii="Arial" w:hAnsi="Arial" w:cs="Arial"/>
                <w:b/>
                <w:noProof/>
                <w:sz w:val="30"/>
                <w:szCs w:val="30"/>
                <w:lang w:val="en-US"/>
              </w:rPr>
            </w:pPr>
            <w:r w:rsidRPr="006F79E2">
              <w:rPr>
                <w:rFonts w:ascii="Arial" w:hAnsi="Arial" w:cs="Arial"/>
                <w:b/>
                <w:noProof/>
                <w:sz w:val="30"/>
                <w:szCs w:val="30"/>
                <w:lang w:val="en-US"/>
              </w:rPr>
              <w:drawing>
                <wp:anchor distT="0" distB="0" distL="114300" distR="114300" simplePos="0" relativeHeight="251664896" behindDoc="0" locked="0" layoutInCell="1" allowOverlap="1" wp14:anchorId="0781C2CD" wp14:editId="61080C5A">
                  <wp:simplePos x="0" y="0"/>
                  <wp:positionH relativeFrom="column">
                    <wp:posOffset>-47625</wp:posOffset>
                  </wp:positionH>
                  <wp:positionV relativeFrom="paragraph">
                    <wp:posOffset>29845</wp:posOffset>
                  </wp:positionV>
                  <wp:extent cx="1148080" cy="1245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79E2">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25E1A328" wp14:editId="3A2D84C8">
                      <wp:simplePos x="0" y="0"/>
                      <wp:positionH relativeFrom="column">
                        <wp:posOffset>1190625</wp:posOffset>
                      </wp:positionH>
                      <wp:positionV relativeFrom="paragraph">
                        <wp:posOffset>308610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0E6FF" w14:textId="77777777" w:rsidR="006F79E2" w:rsidRPr="00241717" w:rsidRDefault="006F79E2" w:rsidP="006F79E2">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596A9841" w14:textId="376580E7" w:rsidR="006F79E2" w:rsidRDefault="006F79E2" w:rsidP="006F79E2">
                                  <w:pPr>
                                    <w:spacing w:line="360" w:lineRule="auto"/>
                                    <w:jc w:val="center"/>
                                    <w:rPr>
                                      <w:rFonts w:ascii="Arial" w:hAnsi="Arial" w:cs="Arial"/>
                                      <w:b/>
                                      <w:sz w:val="40"/>
                                      <w:szCs w:val="40"/>
                                    </w:rPr>
                                  </w:pPr>
                                  <w:r>
                                    <w:rPr>
                                      <w:rFonts w:ascii="Arial" w:hAnsi="Arial" w:cs="Arial"/>
                                      <w:b/>
                                      <w:sz w:val="40"/>
                                      <w:szCs w:val="40"/>
                                    </w:rPr>
                                    <w:t>IMPACT HAMMER DRILL</w:t>
                                  </w:r>
                                </w:p>
                                <w:p w14:paraId="695FEAB9" w14:textId="77777777" w:rsidR="006F79E2" w:rsidRPr="00241717" w:rsidRDefault="006F79E2" w:rsidP="006F79E2">
                                  <w:pPr>
                                    <w:spacing w:line="360" w:lineRule="auto"/>
                                    <w:jc w:val="center"/>
                                    <w:rPr>
                                      <w:rFonts w:ascii="Arial" w:hAnsi="Arial" w:cs="Arial"/>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1A328" id="_x0000_t202" coordsize="21600,21600" o:spt="202" path="m,l,21600r21600,l21600,xe">
                      <v:stroke joinstyle="miter"/>
                      <v:path gradientshapeok="t" o:connecttype="rect"/>
                    </v:shapetype>
                    <v:shape id="Text Box 25" o:spid="_x0000_s1026" type="#_x0000_t202" style="position:absolute;left:0;text-align:left;margin-left:93.75pt;margin-top:24.3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" stroked="f">
                      <v:fill opacity="0"/>
                      <v:textbox>
                        <w:txbxContent>
                          <w:p w14:paraId="4EC0E6FF" w14:textId="77777777" w:rsidR="006F79E2" w:rsidRPr="00241717" w:rsidRDefault="006F79E2" w:rsidP="006F79E2">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596A9841" w14:textId="376580E7" w:rsidR="006F79E2" w:rsidRDefault="006F79E2" w:rsidP="006F79E2">
                            <w:pPr>
                              <w:spacing w:line="360" w:lineRule="auto"/>
                              <w:jc w:val="center"/>
                              <w:rPr>
                                <w:rFonts w:ascii="Arial" w:hAnsi="Arial" w:cs="Arial"/>
                                <w:b/>
                                <w:sz w:val="40"/>
                                <w:szCs w:val="40"/>
                              </w:rPr>
                            </w:pPr>
                            <w:r>
                              <w:rPr>
                                <w:rFonts w:ascii="Arial" w:hAnsi="Arial" w:cs="Arial"/>
                                <w:b/>
                                <w:sz w:val="40"/>
                                <w:szCs w:val="40"/>
                              </w:rPr>
                              <w:t>IMPACT HAMMER DRILL</w:t>
                            </w:r>
                          </w:p>
                          <w:p w14:paraId="695FEAB9" w14:textId="77777777" w:rsidR="006F79E2" w:rsidRPr="00241717" w:rsidRDefault="006F79E2" w:rsidP="006F79E2">
                            <w:pPr>
                              <w:spacing w:line="360" w:lineRule="auto"/>
                              <w:jc w:val="center"/>
                              <w:rPr>
                                <w:rFonts w:ascii="Arial" w:hAnsi="Arial" w:cs="Arial"/>
                                <w:b/>
                                <w:sz w:val="40"/>
                                <w:szCs w:val="40"/>
                              </w:rPr>
                            </w:pPr>
                          </w:p>
                        </w:txbxContent>
                      </v:textbox>
                    </v:shape>
                  </w:pict>
                </mc:Fallback>
              </mc:AlternateContent>
            </w:r>
          </w:p>
        </w:tc>
      </w:tr>
      <w:tr w:rsidR="002A5F92" w14:paraId="34BA0B13" w14:textId="77777777" w:rsidTr="00924926">
        <w:trPr>
          <w:trHeight w:hRule="exact" w:val="280"/>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77777777" w:rsidR="002A5F92" w:rsidRPr="00E6760B" w:rsidRDefault="00B92491"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924926"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3" DrawAspect="Content" ObjectID="_1664098487" r:id="rId10"/>
              </w:object>
            </w:r>
            <w:r w:rsidR="002A5F92" w:rsidRPr="00B756BD">
              <w:rPr>
                <w:rFonts w:ascii="Arial" w:hAnsi="Arial" w:cs="Arial"/>
                <w:bCs/>
                <w:sz w:val="26"/>
                <w:szCs w:val="26"/>
              </w:rPr>
              <w:t>Safety glasses</w:t>
            </w:r>
            <w:r w:rsidR="002A5F92" w:rsidRPr="00B756BD">
              <w:rPr>
                <w:rFonts w:ascii="Arial" w:hAnsi="Arial" w:cs="Arial"/>
                <w:sz w:val="26"/>
                <w:szCs w:val="26"/>
              </w:rPr>
              <w:t xml:space="preserve"> </w:t>
            </w:r>
            <w:proofErr w:type="gramStart"/>
            <w:r w:rsidR="002A5F92" w:rsidRPr="00B756BD">
              <w:rPr>
                <w:rFonts w:ascii="Arial" w:hAnsi="Arial" w:cs="Arial"/>
                <w:sz w:val="26"/>
                <w:szCs w:val="26"/>
              </w:rPr>
              <w:t xml:space="preserve">must be worn at </w:t>
            </w:r>
            <w:r w:rsidR="002A5F92" w:rsidRPr="00B756BD">
              <w:rPr>
                <w:rFonts w:ascii="Arial" w:hAnsi="Arial" w:cs="Arial"/>
                <w:bCs/>
                <w:sz w:val="26"/>
                <w:szCs w:val="26"/>
              </w:rPr>
              <w:t>all times</w:t>
            </w:r>
            <w:proofErr w:type="gramEnd"/>
            <w:r w:rsidR="002A5F92" w:rsidRPr="00B756BD">
              <w:rPr>
                <w:rFonts w:ascii="Arial" w:hAnsi="Arial" w:cs="Arial"/>
                <w:bCs/>
                <w:sz w:val="26"/>
                <w:szCs w:val="26"/>
              </w:rPr>
              <w:t xml:space="preserve">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32F10513"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1BCB86A6" wp14:editId="6F8D1DD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2B05762B" w:rsidR="002A5F92" w:rsidRPr="00B756BD" w:rsidRDefault="00CC7D07"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6704" behindDoc="0" locked="0" layoutInCell="1" allowOverlap="1" wp14:anchorId="1B577C14" wp14:editId="1BD5D407">
                  <wp:simplePos x="0" y="0"/>
                  <wp:positionH relativeFrom="column">
                    <wp:posOffset>-528955</wp:posOffset>
                  </wp:positionH>
                  <wp:positionV relativeFrom="page">
                    <wp:posOffset>-1905</wp:posOffset>
                  </wp:positionV>
                  <wp:extent cx="447675" cy="447675"/>
                  <wp:effectExtent l="0" t="0" r="9525" b="9525"/>
                  <wp:wrapTight wrapText="bothSides">
                    <wp:wrapPolygon edited="0">
                      <wp:start x="0" y="0"/>
                      <wp:lineTo x="0" y="20834"/>
                      <wp:lineTo x="20834" y="20834"/>
                      <wp:lineTo x="208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CC7D07">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1EA44C7C" w14:textId="77777777" w:rsidR="00177D63" w:rsidRPr="00177D63" w:rsidRDefault="00177D63" w:rsidP="00177D63">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Ensure this power tool has a suitable safe work area.</w:t>
      </w:r>
    </w:p>
    <w:p w14:paraId="20170532" w14:textId="77777777" w:rsidR="00177D63" w:rsidRPr="00177D63" w:rsidRDefault="00177D63" w:rsidP="00177D63">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Examine the power lead and plug for obvious damage.</w:t>
      </w:r>
    </w:p>
    <w:p w14:paraId="2E2F01F8" w14:textId="77777777" w:rsidR="00177D63" w:rsidRPr="00177D63" w:rsidRDefault="00177D63" w:rsidP="00177D63">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Do not use dull or damaged drill bits.</w:t>
      </w:r>
    </w:p>
    <w:p w14:paraId="022417C1" w14:textId="180EEC8E" w:rsidR="00177D63" w:rsidRPr="00177D63" w:rsidRDefault="00177D63" w:rsidP="00177D63">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Check the selected drill bit is correctly fitted.</w:t>
      </w:r>
    </w:p>
    <w:p w14:paraId="3C7E69FB"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Faulty equipment must not be used. Immediately report suspect equipment. </w:t>
      </w: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B047BB">
      <w:pPr>
        <w:pStyle w:val="Heading4"/>
        <w:pBdr>
          <w:top w:val="single" w:sz="8" w:space="1" w:color="990033"/>
          <w:left w:val="single" w:sz="8" w:space="4" w:color="990033"/>
          <w:bottom w:val="single" w:sz="8" w:space="3"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701234C9"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Do not connect to power source until all adjustments have been made.</w:t>
      </w:r>
    </w:p>
    <w:p w14:paraId="057FFA29"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Check that the power lead does not create a trip hazard and that it is well clear of the workpiece.</w:t>
      </w:r>
    </w:p>
    <w:p w14:paraId="19ACA32E"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Examine the material to be drilled for splits, loose knots &amp; nails, etc.</w:t>
      </w:r>
    </w:p>
    <w:p w14:paraId="0EFCDC9A"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Select the correct sized drill bit.  Tighten securely in the chuck.</w:t>
      </w:r>
    </w:p>
    <w:p w14:paraId="15A7BEF7"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Ensure the workpiece is secure &amp; well supported in a convenient position for drilling.</w:t>
      </w:r>
    </w:p>
    <w:p w14:paraId="5F55B3FD"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 xml:space="preserve">The power drill must be held firmly with both hands to control operational accuracy and the rotational torque. </w:t>
      </w:r>
    </w:p>
    <w:p w14:paraId="75E6DBD4"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Keep hands and fingers well clear of moving parts. Avoid blocking &amp; covering the motor ventilation slots with your hands.</w:t>
      </w:r>
    </w:p>
    <w:p w14:paraId="348C5BF0"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Allow the drill to reach operating speed, then apply load gradually.  Do not apply excessive force.</w:t>
      </w:r>
    </w:p>
    <w:p w14:paraId="07AFCCD9"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Back the drill bit out to clear away all waste.</w:t>
      </w:r>
    </w:p>
    <w:p w14:paraId="7E525F52" w14:textId="77777777"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Avoid prolonged use as this could overheat the motor.</w:t>
      </w:r>
    </w:p>
    <w:p w14:paraId="623B4097" w14:textId="565EDAF4" w:rsidR="00177D63" w:rsidRPr="00177D63" w:rsidRDefault="00177D63" w:rsidP="00177D63">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177D63">
        <w:rPr>
          <w:rFonts w:ascii="Arial" w:hAnsi="Arial"/>
          <w:b/>
          <w:sz w:val="22"/>
          <w:szCs w:val="22"/>
        </w:rPr>
        <w:t>Turn off after backing out the drill bit.  Do not place the drill down until the bit has stopped rotating.</w:t>
      </w:r>
    </w:p>
    <w:p w14:paraId="48405840" w14:textId="77777777" w:rsidR="0004099E" w:rsidRPr="006860FF" w:rsidRDefault="0004099E">
      <w:pPr>
        <w:rPr>
          <w:sz w:val="12"/>
          <w:szCs w:val="12"/>
        </w:rPr>
      </w:pPr>
    </w:p>
    <w:p w14:paraId="67865C80" w14:textId="77777777" w:rsidR="0004099E" w:rsidRPr="006860FF" w:rsidRDefault="0004099E" w:rsidP="00411E92">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2C9D3F3E" w:rsidR="00D53706" w:rsidRPr="00CC7D07" w:rsidRDefault="00B047BB" w:rsidP="00411E92">
      <w:pPr>
        <w:numPr>
          <w:ilvl w:val="0"/>
          <w:numId w:val="10"/>
        </w:numPr>
        <w:pBdr>
          <w:top w:val="single" w:sz="8" w:space="2"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On completion, </w:t>
      </w:r>
      <w:proofErr w:type="gramStart"/>
      <w:r w:rsidR="00177D63">
        <w:rPr>
          <w:rFonts w:ascii="Arial" w:hAnsi="Arial"/>
          <w:b/>
          <w:sz w:val="22"/>
          <w:szCs w:val="22"/>
        </w:rPr>
        <w:t>Remove</w:t>
      </w:r>
      <w:proofErr w:type="gramEnd"/>
      <w:r w:rsidR="00177D63">
        <w:rPr>
          <w:rFonts w:ascii="Arial" w:hAnsi="Arial"/>
          <w:b/>
          <w:sz w:val="22"/>
          <w:szCs w:val="22"/>
        </w:rPr>
        <w:t xml:space="preserve"> drill bit and l</w:t>
      </w:r>
      <w:r w:rsidR="00E4467A">
        <w:rPr>
          <w:rFonts w:ascii="Arial" w:hAnsi="Arial"/>
          <w:b/>
          <w:sz w:val="22"/>
          <w:szCs w:val="22"/>
        </w:rPr>
        <w:t>eave the equipment</w:t>
      </w:r>
      <w:r w:rsidR="00CC7D07" w:rsidRPr="00CC7D07">
        <w:rPr>
          <w:rFonts w:ascii="Arial" w:hAnsi="Arial"/>
          <w:b/>
          <w:sz w:val="22"/>
          <w:szCs w:val="22"/>
        </w:rPr>
        <w:t xml:space="preserve"> and work area in a safe, clean and tidy state.</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4DE82231"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E4467A">
        <w:rPr>
          <w:rFonts w:ascii="Arial" w:hAnsi="Arial"/>
          <w:b/>
          <w:sz w:val="22"/>
          <w:szCs w:val="22"/>
        </w:rPr>
        <w:t xml:space="preserve"> </w:t>
      </w:r>
      <w:r w:rsidR="00330BE6">
        <w:rPr>
          <w:rFonts w:ascii="Arial" w:hAnsi="Arial"/>
          <w:b/>
          <w:sz w:val="22"/>
          <w:szCs w:val="22"/>
        </w:rPr>
        <w:t>Moving, rotating &amp; sharp parts</w:t>
      </w:r>
      <w:r w:rsidR="00411E92" w:rsidRPr="00411E92">
        <w:rPr>
          <w:rFonts w:ascii="Arial" w:hAnsi="Arial"/>
          <w:b/>
          <w:sz w:val="22"/>
          <w:szCs w:val="22"/>
        </w:rPr>
        <w:t xml:space="preserve"> </w:t>
      </w:r>
      <w:r w:rsidR="00E4467A">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330BE6">
        <w:rPr>
          <w:rFonts w:ascii="Arial" w:hAnsi="Arial"/>
          <w:b/>
          <w:sz w:val="22"/>
          <w:szCs w:val="22"/>
        </w:rPr>
        <w:t>Contact with</w:t>
      </w:r>
      <w:r w:rsidR="00177D63">
        <w:rPr>
          <w:rFonts w:ascii="Arial" w:hAnsi="Arial"/>
          <w:b/>
          <w:sz w:val="22"/>
          <w:szCs w:val="22"/>
        </w:rPr>
        <w:t xml:space="preserve"> bit</w:t>
      </w:r>
      <w:r w:rsidR="00411E92" w:rsidRPr="00411E92">
        <w:rPr>
          <w:rFonts w:ascii="Arial" w:hAnsi="Arial"/>
          <w:b/>
          <w:sz w:val="22"/>
          <w:szCs w:val="22"/>
        </w:rPr>
        <w:t xml:space="preserve"> </w:t>
      </w:r>
      <w:r w:rsidR="00E4467A">
        <w:rPr>
          <w:rFonts w:ascii="Arial" w:hAnsi="Arial"/>
          <w:b/>
          <w:sz w:val="22"/>
          <w:szCs w:val="22"/>
        </w:rPr>
        <w:t xml:space="preserve"> </w:t>
      </w:r>
      <w:r w:rsidR="00164620" w:rsidRPr="00B256EA">
        <w:rPr>
          <w:rFonts w:ascii="Arial" w:hAnsi="Arial"/>
          <w:b/>
          <w:sz w:val="22"/>
          <w:szCs w:val="22"/>
        </w:rPr>
        <w:sym w:font="Wingdings" w:char="F06E"/>
      </w:r>
      <w:r w:rsidR="00E4467A">
        <w:rPr>
          <w:rFonts w:ascii="Arial" w:hAnsi="Arial"/>
          <w:b/>
          <w:sz w:val="22"/>
          <w:szCs w:val="22"/>
        </w:rPr>
        <w:t xml:space="preserve">  </w:t>
      </w:r>
      <w:r w:rsidR="00330BE6">
        <w:rPr>
          <w:rFonts w:ascii="Arial" w:hAnsi="Arial"/>
          <w:b/>
          <w:sz w:val="22"/>
          <w:szCs w:val="22"/>
        </w:rPr>
        <w:t>Dusts</w:t>
      </w:r>
      <w:r w:rsidR="00411E92">
        <w:rPr>
          <w:rFonts w:ascii="Arial" w:hAnsi="Arial"/>
          <w:b/>
          <w:sz w:val="22"/>
          <w:szCs w:val="22"/>
        </w:rPr>
        <w:t xml:space="preserve"> </w:t>
      </w:r>
      <w:r w:rsidR="00330BE6">
        <w:rPr>
          <w:rFonts w:ascii="Arial" w:hAnsi="Arial"/>
          <w:b/>
          <w:sz w:val="22"/>
          <w:szCs w:val="22"/>
        </w:rPr>
        <w:t xml:space="preserve"> </w:t>
      </w:r>
      <w:r w:rsidR="00E4467A" w:rsidRPr="00B256EA">
        <w:rPr>
          <w:rFonts w:ascii="Arial" w:hAnsi="Arial"/>
          <w:b/>
          <w:sz w:val="22"/>
          <w:szCs w:val="22"/>
        </w:rPr>
        <w:sym w:font="Wingdings" w:char="F06E"/>
      </w:r>
      <w:r w:rsidR="00E4467A" w:rsidRPr="00B256EA">
        <w:rPr>
          <w:rFonts w:ascii="Arial" w:hAnsi="Arial"/>
          <w:b/>
          <w:sz w:val="22"/>
          <w:szCs w:val="22"/>
        </w:rPr>
        <w:t xml:space="preserve"> </w:t>
      </w:r>
      <w:r w:rsidR="00177D63">
        <w:rPr>
          <w:rFonts w:ascii="Arial" w:hAnsi="Arial"/>
          <w:b/>
          <w:sz w:val="22"/>
          <w:szCs w:val="22"/>
        </w:rPr>
        <w:t xml:space="preserve"> Eye injury </w:t>
      </w:r>
      <w:r w:rsidR="00E4467A">
        <w:rPr>
          <w:rFonts w:ascii="Arial" w:hAnsi="Arial"/>
          <w:b/>
          <w:sz w:val="22"/>
          <w:szCs w:val="22"/>
        </w:rPr>
        <w:t xml:space="preserve"> </w:t>
      </w:r>
      <w:r w:rsidR="00411E92" w:rsidRPr="00B256EA">
        <w:rPr>
          <w:rFonts w:ascii="Arial" w:hAnsi="Arial"/>
          <w:b/>
          <w:sz w:val="22"/>
          <w:szCs w:val="22"/>
        </w:rPr>
        <w:sym w:font="Wingdings" w:char="F06E"/>
      </w:r>
      <w:r w:rsidR="00411E92">
        <w:rPr>
          <w:rFonts w:ascii="Arial" w:hAnsi="Arial"/>
          <w:b/>
          <w:sz w:val="22"/>
          <w:szCs w:val="22"/>
        </w:rPr>
        <w:t xml:space="preserve"> </w:t>
      </w:r>
      <w:r w:rsidR="00E4467A">
        <w:rPr>
          <w:rFonts w:ascii="Arial" w:hAnsi="Arial"/>
          <w:b/>
          <w:sz w:val="22"/>
          <w:szCs w:val="22"/>
        </w:rPr>
        <w:t xml:space="preserve"> </w:t>
      </w:r>
      <w:r w:rsidR="00411E92">
        <w:rPr>
          <w:rFonts w:ascii="Arial" w:hAnsi="Arial"/>
          <w:b/>
          <w:sz w:val="22"/>
          <w:szCs w:val="22"/>
        </w:rPr>
        <w:t>Noise</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177D63">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177D63" w:rsidRPr="00177D63">
        <w:rPr>
          <w:rFonts w:ascii="Arial" w:hAnsi="Arial" w:cs="Arial"/>
          <w:b/>
          <w:iCs/>
          <w:sz w:val="22"/>
          <w:szCs w:val="22"/>
        </w:rPr>
        <w:t xml:space="preserve">Burns </w:t>
      </w:r>
      <w:r w:rsidR="00177D63" w:rsidRPr="00177D63">
        <w:rPr>
          <w:rFonts w:ascii="Arial" w:hAnsi="Arial" w:cs="Arial"/>
          <w:b/>
          <w:i/>
          <w:iCs/>
          <w:sz w:val="22"/>
          <w:szCs w:val="22"/>
        </w:rPr>
        <w:t>(friction</w:t>
      </w:r>
      <w:r w:rsidR="00177D63" w:rsidRPr="00177D63">
        <w:rPr>
          <w:rFonts w:ascii="Arial" w:hAnsi="Arial" w:cs="Arial"/>
          <w:b/>
          <w:iCs/>
          <w:sz w:val="22"/>
          <w:szCs w:val="22"/>
        </w:rPr>
        <w:t>)</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24AAE18B" w14:textId="77777777" w:rsidR="009A56CF" w:rsidRPr="009A56CF" w:rsidRDefault="009A56CF" w:rsidP="009A56CF">
      <w:pPr>
        <w:rPr>
          <w:rFonts w:ascii="Arial" w:hAnsi="Arial"/>
          <w:sz w:val="2"/>
          <w:szCs w:val="2"/>
        </w:rPr>
      </w:pPr>
    </w:p>
    <w:p w14:paraId="2F0A2570" w14:textId="77777777" w:rsidR="00924926" w:rsidRDefault="00924926" w:rsidP="00F84AAB">
      <w:pPr>
        <w:pStyle w:val="p1"/>
        <w:jc w:val="center"/>
        <w:rPr>
          <w:rFonts w:ascii="Arial" w:hAnsi="Arial" w:cs="Arial"/>
          <w:sz w:val="16"/>
          <w:szCs w:val="16"/>
        </w:rPr>
      </w:pPr>
    </w:p>
    <w:p w14:paraId="5E92BDBF" w14:textId="77777777" w:rsidR="00924926" w:rsidRDefault="00924926" w:rsidP="00F84AAB">
      <w:pPr>
        <w:pStyle w:val="p1"/>
        <w:jc w:val="center"/>
        <w:rPr>
          <w:rFonts w:ascii="Arial" w:hAnsi="Arial" w:cs="Arial"/>
          <w:sz w:val="16"/>
          <w:szCs w:val="16"/>
        </w:rPr>
      </w:pPr>
    </w:p>
    <w:p w14:paraId="3A494357" w14:textId="77777777" w:rsidR="00924926" w:rsidRDefault="00924926" w:rsidP="00F84AAB">
      <w:pPr>
        <w:pStyle w:val="p1"/>
        <w:jc w:val="center"/>
        <w:rPr>
          <w:rFonts w:ascii="Arial" w:hAnsi="Arial" w:cs="Arial"/>
          <w:sz w:val="16"/>
          <w:szCs w:val="16"/>
        </w:rPr>
      </w:pPr>
    </w:p>
    <w:p w14:paraId="1F2A28B7" w14:textId="3E861E68" w:rsidR="00F84AAB" w:rsidRPr="00416FDC" w:rsidRDefault="00F84AAB" w:rsidP="00F84AAB">
      <w:pPr>
        <w:pStyle w:val="p1"/>
        <w:jc w:val="center"/>
        <w:rPr>
          <w:rFonts w:ascii="Arial" w:hAnsi="Arial" w:cs="Arial"/>
          <w:sz w:val="16"/>
          <w:szCs w:val="16"/>
        </w:rPr>
      </w:pPr>
      <w:bookmarkStart w:id="0" w:name="_GoBack"/>
      <w:bookmarkEnd w:id="0"/>
      <w:r w:rsidRPr="00416FDC">
        <w:rPr>
          <w:rFonts w:ascii="Arial" w:hAnsi="Arial" w:cs="Arial"/>
          <w:sz w:val="16"/>
          <w:szCs w:val="16"/>
        </w:rPr>
        <w:t xml:space="preserve">This SOP does not necessarily cover all possible hazards associated with the tool and should be used in conjunction with other references. It is designed to be used as an adjunct to </w:t>
      </w:r>
      <w:proofErr w:type="gramStart"/>
      <w:r w:rsidRPr="00416FDC">
        <w:rPr>
          <w:rFonts w:ascii="Arial" w:hAnsi="Arial" w:cs="Arial"/>
          <w:sz w:val="16"/>
          <w:szCs w:val="16"/>
        </w:rPr>
        <w:t>teaching</w:t>
      </w:r>
      <w:proofErr w:type="gramEnd"/>
      <w:r w:rsidRPr="00416FDC">
        <w:rPr>
          <w:rFonts w:ascii="Arial" w:hAnsi="Arial" w:cs="Arial"/>
          <w:sz w:val="16"/>
          <w:szCs w:val="16"/>
        </w:rPr>
        <w:t xml:space="preserve"> Safety Procedures and to act as a reminder to users prior to tool use.</w:t>
      </w:r>
    </w:p>
    <w:p w14:paraId="2F68B213" w14:textId="77777777" w:rsidR="00F84AAB" w:rsidRPr="00416FDC" w:rsidRDefault="00F84AAB" w:rsidP="00F84AAB">
      <w:pPr>
        <w:rPr>
          <w:rFonts w:ascii="Arial" w:hAnsi="Arial" w:cs="Arial"/>
          <w:sz w:val="26"/>
          <w:szCs w:val="26"/>
        </w:rPr>
      </w:pPr>
    </w:p>
    <w:p w14:paraId="69B1EC63" w14:textId="77777777" w:rsidR="00F84AAB" w:rsidRPr="00416FDC" w:rsidRDefault="00F84AAB" w:rsidP="00F84AAB">
      <w:pPr>
        <w:jc w:val="right"/>
        <w:rPr>
          <w:rFonts w:ascii="Arial" w:eastAsia="MS Mincho" w:hAnsi="Arial" w:cs="Arial"/>
          <w:sz w:val="20"/>
          <w:lang w:val="en-US"/>
        </w:rPr>
      </w:pPr>
      <w:bookmarkStart w:id="1" w:name="_Hlk53399722"/>
      <w:bookmarkStart w:id="2" w:name="_Hlk53399840"/>
      <w:r w:rsidRPr="00416FDC">
        <w:rPr>
          <w:rFonts w:ascii="Arial" w:eastAsia="MS Mincho" w:hAnsi="Arial" w:cs="Arial"/>
          <w:sz w:val="20"/>
          <w:lang w:val="en-US"/>
        </w:rPr>
        <w:t>© State of Queensland (State Library of Queensland) 2020</w:t>
      </w:r>
    </w:p>
    <w:p w14:paraId="69C684FA" w14:textId="77777777" w:rsidR="00F84AAB" w:rsidRPr="00416FDC" w:rsidRDefault="00F84AAB" w:rsidP="00F84AAB">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7FE8640D" w14:textId="77777777" w:rsidR="00F84AAB" w:rsidRPr="00416FDC" w:rsidRDefault="00F84AAB" w:rsidP="00F84AAB">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348FBFBB" wp14:editId="09BB452D">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70597376" wp14:editId="32AF64D6">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115342E2" w14:textId="77777777" w:rsidR="00F84AAB" w:rsidRPr="00416FDC" w:rsidRDefault="00F84AAB" w:rsidP="00F84AAB">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bookmarkEnd w:id="1"/>
    </w:p>
    <w:p w14:paraId="42398AD4" w14:textId="77777777" w:rsidR="00F84AAB" w:rsidRPr="00416FDC" w:rsidRDefault="00F84AAB" w:rsidP="00F84AAB">
      <w:pPr>
        <w:tabs>
          <w:tab w:val="left" w:pos="6084"/>
        </w:tabs>
        <w:jc w:val="right"/>
        <w:rPr>
          <w:rFonts w:ascii="Arial" w:eastAsia="MS Mincho" w:hAnsi="Arial" w:cs="Arial"/>
          <w:color w:val="0000FF"/>
          <w:sz w:val="20"/>
          <w:u w:val="single"/>
          <w:lang w:val="en-US"/>
        </w:rPr>
      </w:pPr>
    </w:p>
    <w:bookmarkEnd w:id="2"/>
    <w:p w14:paraId="601BA231" w14:textId="77777777" w:rsidR="00F84AAB" w:rsidRPr="00956FEE" w:rsidRDefault="00F84AAB" w:rsidP="00956FEE">
      <w:pPr>
        <w:rPr>
          <w:rFonts w:ascii="Arial" w:hAnsi="Arial"/>
          <w:sz w:val="2"/>
          <w:szCs w:val="2"/>
        </w:rPr>
      </w:pPr>
    </w:p>
    <w:sectPr w:rsidR="00F84AAB" w:rsidRPr="00956FEE" w:rsidSect="00330BE6">
      <w:headerReference w:type="default" r:id="rId20"/>
      <w:footerReference w:type="default" r:id="rId21"/>
      <w:pgSz w:w="11906" w:h="16838" w:code="9"/>
      <w:pgMar w:top="127" w:right="851" w:bottom="1072" w:left="851" w:header="0" w:footer="20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7946" w14:textId="77777777" w:rsidR="009F25C6" w:rsidRDefault="009F25C6">
      <w:r>
        <w:separator/>
      </w:r>
    </w:p>
  </w:endnote>
  <w:endnote w:type="continuationSeparator" w:id="0">
    <w:p w14:paraId="57FD71E9" w14:textId="77777777" w:rsidR="009F25C6" w:rsidRDefault="009F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F84AAB" w:rsidRPr="00416FDC" w14:paraId="2EA50DCF" w14:textId="77777777" w:rsidTr="00EE3499">
      <w:trPr>
        <w:trHeight w:val="163"/>
        <w:jc w:val="center"/>
      </w:trPr>
      <w:tc>
        <w:tcPr>
          <w:tcW w:w="7995" w:type="dxa"/>
          <w:gridSpan w:val="4"/>
          <w:shd w:val="clear" w:color="auto" w:fill="auto"/>
        </w:tcPr>
        <w:p w14:paraId="07129BAF" w14:textId="77777777" w:rsidR="00F84AAB" w:rsidRPr="00416FDC" w:rsidRDefault="00F84AAB" w:rsidP="00F84AAB">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6FEB3D8C" w14:textId="77777777" w:rsidR="00F84AAB" w:rsidRPr="00416FDC" w:rsidRDefault="00F84AAB" w:rsidP="00F84AAB">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F84AAB" w:rsidRPr="00416FDC" w14:paraId="74382757" w14:textId="77777777" w:rsidTr="00EE3499">
      <w:trPr>
        <w:trHeight w:val="156"/>
        <w:jc w:val="center"/>
      </w:trPr>
      <w:tc>
        <w:tcPr>
          <w:tcW w:w="2648" w:type="dxa"/>
          <w:shd w:val="clear" w:color="auto" w:fill="C0C0C0"/>
          <w:vAlign w:val="center"/>
        </w:tcPr>
        <w:p w14:paraId="0D0F920C" w14:textId="77777777" w:rsidR="00F84AAB" w:rsidRPr="00416FDC" w:rsidRDefault="00F84AAB" w:rsidP="00F84AAB">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296293A7" w14:textId="77777777" w:rsidR="00F84AAB" w:rsidRPr="00416FDC" w:rsidRDefault="00F84AAB" w:rsidP="00F84A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45C73779" w14:textId="77777777" w:rsidR="00F84AAB" w:rsidRPr="00416FDC" w:rsidRDefault="00F84AAB" w:rsidP="00F84A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06A7F394" w14:textId="77777777" w:rsidR="00F84AAB" w:rsidRPr="00416FDC" w:rsidRDefault="00F84AAB" w:rsidP="00F84A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F84AAB" w:rsidRPr="00416FDC" w14:paraId="6CD83BEE" w14:textId="77777777" w:rsidTr="00EE3499">
      <w:trPr>
        <w:trHeight w:val="156"/>
        <w:jc w:val="center"/>
      </w:trPr>
      <w:tc>
        <w:tcPr>
          <w:tcW w:w="2648" w:type="dxa"/>
          <w:shd w:val="clear" w:color="auto" w:fill="FFFFFF"/>
          <w:vAlign w:val="center"/>
        </w:tcPr>
        <w:p w14:paraId="294A25C0" w14:textId="77777777" w:rsidR="00F84AAB" w:rsidRPr="00416FDC" w:rsidRDefault="00F84AAB" w:rsidP="00F84AAB">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1C96F505" w14:textId="77777777" w:rsidR="00F84AAB" w:rsidRPr="00416FDC" w:rsidRDefault="00F84AAB" w:rsidP="00F84AAB">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6642721E" w14:textId="77777777" w:rsidR="00F84AAB" w:rsidRPr="00416FDC" w:rsidRDefault="00F84AAB" w:rsidP="00F84AAB">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1E20D6AC" w14:textId="77777777" w:rsidR="00F84AAB" w:rsidRPr="00416FDC" w:rsidRDefault="00F84AAB" w:rsidP="00F84A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1722FED4" w14:textId="3496BE6B" w:rsidR="00F84AAB" w:rsidRDefault="00F84AAB" w:rsidP="00F84AAB">
    <w:pPr>
      <w:pStyle w:val="Footer"/>
    </w:pPr>
  </w:p>
  <w:p w14:paraId="1613D994" w14:textId="77777777" w:rsidR="00F84AAB" w:rsidRPr="00F84AAB" w:rsidRDefault="00F84AAB" w:rsidP="00F84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046E9" w14:textId="77777777" w:rsidR="009F25C6" w:rsidRDefault="009F25C6">
      <w:r>
        <w:separator/>
      </w:r>
    </w:p>
  </w:footnote>
  <w:footnote w:type="continuationSeparator" w:id="0">
    <w:p w14:paraId="7B21A45F" w14:textId="77777777" w:rsidR="009F25C6" w:rsidRDefault="009F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D8C"/>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2" w15:restartNumberingAfterBreak="0">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4" w15:restartNumberingAfterBreak="0">
    <w:nsid w:val="4941134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7" w15:restartNumberingAfterBreak="0">
    <w:nsid w:val="6D483AF0"/>
    <w:multiLevelType w:val="singleLevel"/>
    <w:tmpl w:val="0922DA20"/>
    <w:lvl w:ilvl="0">
      <w:start w:val="1"/>
      <w:numFmt w:val="decimal"/>
      <w:lvlText w:val="%1."/>
      <w:lvlJc w:val="left"/>
      <w:pPr>
        <w:tabs>
          <w:tab w:val="num" w:pos="360"/>
        </w:tabs>
        <w:ind w:left="360" w:hanging="360"/>
      </w:pPr>
      <w:rPr>
        <w:rFonts w:ascii="Arial" w:eastAsia="Times New Roman" w:hAnsi="Arial" w:cs="Times New Roman"/>
      </w:rPr>
    </w:lvl>
  </w:abstractNum>
  <w:abstractNum w:abstractNumId="8" w15:restartNumberingAfterBreak="0">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9"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2"/>
  </w:num>
  <w:num w:numId="5">
    <w:abstractNumId w:val="1"/>
  </w:num>
  <w:num w:numId="6">
    <w:abstractNumId w:val="5"/>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29"/>
    <w:rsid w:val="0004099E"/>
    <w:rsid w:val="000476AF"/>
    <w:rsid w:val="00066141"/>
    <w:rsid w:val="00072615"/>
    <w:rsid w:val="00083460"/>
    <w:rsid w:val="000A5ED6"/>
    <w:rsid w:val="000B2DE5"/>
    <w:rsid w:val="000B4025"/>
    <w:rsid w:val="000C69A3"/>
    <w:rsid w:val="000E30C1"/>
    <w:rsid w:val="000E361F"/>
    <w:rsid w:val="000F5A39"/>
    <w:rsid w:val="000F5F77"/>
    <w:rsid w:val="00134A02"/>
    <w:rsid w:val="00137529"/>
    <w:rsid w:val="00164620"/>
    <w:rsid w:val="00166A75"/>
    <w:rsid w:val="00177D63"/>
    <w:rsid w:val="00185ABF"/>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30BE6"/>
    <w:rsid w:val="00346300"/>
    <w:rsid w:val="003503AF"/>
    <w:rsid w:val="00352C86"/>
    <w:rsid w:val="00361FC7"/>
    <w:rsid w:val="00371AEC"/>
    <w:rsid w:val="00373F76"/>
    <w:rsid w:val="00382788"/>
    <w:rsid w:val="003848EF"/>
    <w:rsid w:val="00390013"/>
    <w:rsid w:val="003F463F"/>
    <w:rsid w:val="004036EF"/>
    <w:rsid w:val="00411E92"/>
    <w:rsid w:val="0044515D"/>
    <w:rsid w:val="00454C39"/>
    <w:rsid w:val="004559D0"/>
    <w:rsid w:val="00455F99"/>
    <w:rsid w:val="00457EBF"/>
    <w:rsid w:val="004677B0"/>
    <w:rsid w:val="004853E1"/>
    <w:rsid w:val="004B395D"/>
    <w:rsid w:val="004C4C3D"/>
    <w:rsid w:val="004C772C"/>
    <w:rsid w:val="004D16F3"/>
    <w:rsid w:val="00520175"/>
    <w:rsid w:val="00531ABC"/>
    <w:rsid w:val="00531D92"/>
    <w:rsid w:val="00551EDD"/>
    <w:rsid w:val="00552836"/>
    <w:rsid w:val="005568DA"/>
    <w:rsid w:val="00573513"/>
    <w:rsid w:val="00573DFD"/>
    <w:rsid w:val="0057713C"/>
    <w:rsid w:val="00582F31"/>
    <w:rsid w:val="00595693"/>
    <w:rsid w:val="005F3129"/>
    <w:rsid w:val="00601D63"/>
    <w:rsid w:val="0062438E"/>
    <w:rsid w:val="00642702"/>
    <w:rsid w:val="0065329E"/>
    <w:rsid w:val="006860FF"/>
    <w:rsid w:val="006A32B3"/>
    <w:rsid w:val="006A3FF1"/>
    <w:rsid w:val="006A68D6"/>
    <w:rsid w:val="006B5F11"/>
    <w:rsid w:val="006D219A"/>
    <w:rsid w:val="006F79E2"/>
    <w:rsid w:val="0070395B"/>
    <w:rsid w:val="00711D37"/>
    <w:rsid w:val="00724340"/>
    <w:rsid w:val="00733843"/>
    <w:rsid w:val="007534B5"/>
    <w:rsid w:val="00761578"/>
    <w:rsid w:val="007626B3"/>
    <w:rsid w:val="007D257A"/>
    <w:rsid w:val="007F7319"/>
    <w:rsid w:val="00802797"/>
    <w:rsid w:val="008611C3"/>
    <w:rsid w:val="00880779"/>
    <w:rsid w:val="008A5221"/>
    <w:rsid w:val="008B35D1"/>
    <w:rsid w:val="008C371D"/>
    <w:rsid w:val="008F4B53"/>
    <w:rsid w:val="00900367"/>
    <w:rsid w:val="009006F4"/>
    <w:rsid w:val="009141F7"/>
    <w:rsid w:val="0091527B"/>
    <w:rsid w:val="00920A3A"/>
    <w:rsid w:val="00924926"/>
    <w:rsid w:val="009327B3"/>
    <w:rsid w:val="00946CAF"/>
    <w:rsid w:val="00956C3F"/>
    <w:rsid w:val="00956FEE"/>
    <w:rsid w:val="009842E7"/>
    <w:rsid w:val="0098533C"/>
    <w:rsid w:val="009977E8"/>
    <w:rsid w:val="009A56CF"/>
    <w:rsid w:val="009B7148"/>
    <w:rsid w:val="009C1E5A"/>
    <w:rsid w:val="009C492D"/>
    <w:rsid w:val="009F153D"/>
    <w:rsid w:val="009F25C6"/>
    <w:rsid w:val="00A0362C"/>
    <w:rsid w:val="00A13468"/>
    <w:rsid w:val="00A40740"/>
    <w:rsid w:val="00A633BA"/>
    <w:rsid w:val="00A76A1C"/>
    <w:rsid w:val="00A94836"/>
    <w:rsid w:val="00AC2172"/>
    <w:rsid w:val="00AC2ABE"/>
    <w:rsid w:val="00AC532F"/>
    <w:rsid w:val="00B01E66"/>
    <w:rsid w:val="00B047BB"/>
    <w:rsid w:val="00B256EA"/>
    <w:rsid w:val="00B9013F"/>
    <w:rsid w:val="00B92491"/>
    <w:rsid w:val="00BA1E5F"/>
    <w:rsid w:val="00BB79DF"/>
    <w:rsid w:val="00BC018F"/>
    <w:rsid w:val="00BE1785"/>
    <w:rsid w:val="00C05601"/>
    <w:rsid w:val="00C103DF"/>
    <w:rsid w:val="00C5422D"/>
    <w:rsid w:val="00C64C93"/>
    <w:rsid w:val="00C7715B"/>
    <w:rsid w:val="00C8573C"/>
    <w:rsid w:val="00C87F5A"/>
    <w:rsid w:val="00CA0B08"/>
    <w:rsid w:val="00CC7D07"/>
    <w:rsid w:val="00CD41C0"/>
    <w:rsid w:val="00CF173C"/>
    <w:rsid w:val="00CF7585"/>
    <w:rsid w:val="00D20293"/>
    <w:rsid w:val="00D24FED"/>
    <w:rsid w:val="00D53706"/>
    <w:rsid w:val="00D55A20"/>
    <w:rsid w:val="00D708A9"/>
    <w:rsid w:val="00D83C9C"/>
    <w:rsid w:val="00D92687"/>
    <w:rsid w:val="00DA43E9"/>
    <w:rsid w:val="00DB2702"/>
    <w:rsid w:val="00DE7550"/>
    <w:rsid w:val="00DF3BCA"/>
    <w:rsid w:val="00E04499"/>
    <w:rsid w:val="00E31FFA"/>
    <w:rsid w:val="00E4467A"/>
    <w:rsid w:val="00E537A0"/>
    <w:rsid w:val="00E53855"/>
    <w:rsid w:val="00E544C2"/>
    <w:rsid w:val="00E71A1F"/>
    <w:rsid w:val="00EA533E"/>
    <w:rsid w:val="00EA65A7"/>
    <w:rsid w:val="00EB270C"/>
    <w:rsid w:val="00EC3859"/>
    <w:rsid w:val="00EE20E5"/>
    <w:rsid w:val="00F07975"/>
    <w:rsid w:val="00F400CE"/>
    <w:rsid w:val="00F41C13"/>
    <w:rsid w:val="00F505CD"/>
    <w:rsid w:val="00F54C01"/>
    <w:rsid w:val="00F80BE9"/>
    <w:rsid w:val="00F84AAB"/>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3E9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paragraph" w:styleId="ListParagraph">
    <w:name w:val="List Paragraph"/>
    <w:basedOn w:val="Normal"/>
    <w:uiPriority w:val="34"/>
    <w:qFormat/>
    <w:rsid w:val="00E53855"/>
    <w:pPr>
      <w:ind w:left="720"/>
      <w:contextualSpacing/>
    </w:pPr>
  </w:style>
  <w:style w:type="character" w:customStyle="1" w:styleId="FooterChar">
    <w:name w:val="Footer Char"/>
    <w:basedOn w:val="DefaultParagraphFont"/>
    <w:link w:val="Footer"/>
    <w:rsid w:val="008B35D1"/>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6</cp:revision>
  <cp:lastPrinted>2011-11-23T00:54:00Z</cp:lastPrinted>
  <dcterms:created xsi:type="dcterms:W3CDTF">2020-02-11T04:51:00Z</dcterms:created>
  <dcterms:modified xsi:type="dcterms:W3CDTF">2020-10-13T02:48:00Z</dcterms:modified>
</cp:coreProperties>
</file>